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1F319C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 w:rsidRPr="001F319C">
        <w:rPr>
          <w:rFonts w:ascii="Times New Roman" w:hAnsi="Times New Roman" w:cs="Times New Roman"/>
          <w:sz w:val="28"/>
          <w:szCs w:val="28"/>
        </w:rPr>
        <w:t>07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ок</w:t>
      </w:r>
      <w:r w:rsidR="001B52D0">
        <w:rPr>
          <w:rFonts w:ascii="Times New Roman" w:hAnsi="Times New Roman" w:cs="Times New Roman"/>
          <w:sz w:val="28"/>
          <w:szCs w:val="28"/>
        </w:rPr>
        <w:t>тября в школе №34</w:t>
      </w:r>
      <w:r w:rsidRPr="001F31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3а класса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Баева Альфира Вафировна приняла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>чень понравилась каша</w:t>
      </w:r>
      <w:r>
        <w:rPr>
          <w:rFonts w:ascii="Times New Roman" w:hAnsi="Times New Roman" w:cs="Times New Roman"/>
          <w:sz w:val="28"/>
          <w:szCs w:val="28"/>
          <w:lang w:val="tt-RU"/>
        </w:rPr>
        <w:t>: вкусная и хорошо сварена,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 xml:space="preserve"> порции большие, </w:t>
      </w:r>
      <w:r>
        <w:rPr>
          <w:rFonts w:ascii="Times New Roman" w:hAnsi="Times New Roman" w:cs="Times New Roman"/>
          <w:sz w:val="28"/>
          <w:szCs w:val="28"/>
          <w:lang w:val="tt-RU"/>
        </w:rPr>
        <w:t>горячая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A501D5">
        <w:rPr>
          <w:rFonts w:ascii="Times New Roman" w:hAnsi="Times New Roman" w:cs="Times New Roman"/>
          <w:sz w:val="28"/>
          <w:szCs w:val="28"/>
        </w:rPr>
        <w:t xml:space="preserve"> С</w:t>
      </w:r>
      <w:r w:rsidR="00582CB0">
        <w:rPr>
          <w:rFonts w:ascii="Times New Roman" w:hAnsi="Times New Roman" w:cs="Times New Roman"/>
          <w:sz w:val="28"/>
          <w:szCs w:val="28"/>
        </w:rPr>
        <w:t>толы и скамейки чистые, столовая оборудована раковинами</w:t>
      </w:r>
      <w:r w:rsidR="00A501D5">
        <w:rPr>
          <w:rFonts w:ascii="Times New Roman" w:hAnsi="Times New Roman" w:cs="Times New Roman"/>
          <w:sz w:val="28"/>
          <w:szCs w:val="28"/>
        </w:rPr>
        <w:t>, на раковинах имеется мыло для</w:t>
      </w:r>
      <w:r w:rsidR="00A501D5" w:rsidRPr="00A501D5">
        <w:rPr>
          <w:rFonts w:ascii="Times New Roman" w:hAnsi="Times New Roman" w:cs="Times New Roman"/>
          <w:sz w:val="28"/>
          <w:szCs w:val="28"/>
        </w:rPr>
        <w:t xml:space="preserve"> </w:t>
      </w:r>
      <w:r w:rsidR="00DA3172">
        <w:rPr>
          <w:rFonts w:ascii="Times New Roman" w:hAnsi="Times New Roman" w:cs="Times New Roman"/>
          <w:sz w:val="28"/>
          <w:szCs w:val="28"/>
        </w:rPr>
        <w:t>мытья рук</w:t>
      </w:r>
      <w:r w:rsidR="00335BDB">
        <w:rPr>
          <w:rFonts w:ascii="Times New Roman" w:hAnsi="Times New Roman" w:cs="Times New Roman"/>
          <w:sz w:val="28"/>
          <w:szCs w:val="28"/>
        </w:rPr>
        <w:t>. 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>
        <w:rPr>
          <w:rFonts w:ascii="Times New Roman" w:hAnsi="Times New Roman" w:cs="Times New Roman"/>
          <w:sz w:val="28"/>
          <w:szCs w:val="28"/>
        </w:rPr>
        <w:t>соблюден, каша вкусная, сладкая, фрукты свежие.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B52D0"/>
    <w:rsid w:val="001F319C"/>
    <w:rsid w:val="001F4ECF"/>
    <w:rsid w:val="002717E6"/>
    <w:rsid w:val="00335BDB"/>
    <w:rsid w:val="00582CB0"/>
    <w:rsid w:val="0065312D"/>
    <w:rsid w:val="007059C1"/>
    <w:rsid w:val="0081092C"/>
    <w:rsid w:val="00A501D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2022-10-07T11:26:00Z</dcterms:created>
  <dcterms:modified xsi:type="dcterms:W3CDTF">2022-10-07T11:26:00Z</dcterms:modified>
</cp:coreProperties>
</file>